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22" w:rsidRDefault="006E0907">
      <w:r>
        <w:t>Lektury w klasie V</w:t>
      </w:r>
    </w:p>
    <w:p w:rsidR="007E2982" w:rsidRDefault="007E2982" w:rsidP="006E0907">
      <w:pPr>
        <w:pStyle w:val="Akapitzlist"/>
        <w:numPr>
          <w:ilvl w:val="0"/>
          <w:numId w:val="1"/>
        </w:numPr>
      </w:pPr>
      <w:proofErr w:type="spellStart"/>
      <w:r>
        <w:t>Renne</w:t>
      </w:r>
      <w:proofErr w:type="spellEnd"/>
      <w:r>
        <w:t xml:space="preserve"> </w:t>
      </w:r>
      <w:proofErr w:type="spellStart"/>
      <w:r>
        <w:t>Goscinny</w:t>
      </w:r>
      <w:proofErr w:type="spellEnd"/>
      <w:r>
        <w:t xml:space="preserve"> „Przygody Mikołajka”</w:t>
      </w:r>
    </w:p>
    <w:p w:rsidR="006E0907" w:rsidRDefault="006E0907" w:rsidP="006E0907">
      <w:pPr>
        <w:pStyle w:val="Akapitzlist"/>
        <w:numPr>
          <w:ilvl w:val="0"/>
          <w:numId w:val="1"/>
        </w:numPr>
      </w:pPr>
      <w:r>
        <w:t>Ferenc Molnar „Chłopcy z Placu Broni”</w:t>
      </w:r>
    </w:p>
    <w:p w:rsidR="007E2982" w:rsidRDefault="007E2982" w:rsidP="006E0907">
      <w:pPr>
        <w:pStyle w:val="Akapitzlist"/>
        <w:numPr>
          <w:ilvl w:val="0"/>
          <w:numId w:val="1"/>
        </w:numPr>
      </w:pPr>
      <w:proofErr w:type="spellStart"/>
      <w:r>
        <w:t>Clive</w:t>
      </w:r>
      <w:proofErr w:type="spellEnd"/>
      <w:r>
        <w:t xml:space="preserve"> </w:t>
      </w:r>
      <w:proofErr w:type="spellStart"/>
      <w:r>
        <w:t>Staples</w:t>
      </w:r>
      <w:proofErr w:type="spellEnd"/>
      <w:r>
        <w:t xml:space="preserve"> Lewis „Opowieści z </w:t>
      </w:r>
      <w:proofErr w:type="spellStart"/>
      <w:r>
        <w:t>Narnii</w:t>
      </w:r>
      <w:proofErr w:type="spellEnd"/>
      <w:r>
        <w:t>”</w:t>
      </w:r>
    </w:p>
    <w:p w:rsidR="007E2982" w:rsidRDefault="007E2982" w:rsidP="006E0907">
      <w:pPr>
        <w:pStyle w:val="Akapitzlist"/>
        <w:numPr>
          <w:ilvl w:val="0"/>
          <w:numId w:val="1"/>
        </w:numPr>
      </w:pPr>
      <w:r>
        <w:t xml:space="preserve">Rafał Kosik „ Felix, Net i </w:t>
      </w:r>
      <w:proofErr w:type="spellStart"/>
      <w:r>
        <w:t>Nika</w:t>
      </w:r>
      <w:proofErr w:type="spellEnd"/>
      <w:r>
        <w:t xml:space="preserve"> oraz Gang Niewidzialnych Ludzi”</w:t>
      </w:r>
    </w:p>
    <w:p w:rsidR="007E2982" w:rsidRDefault="007E2982" w:rsidP="006E0907">
      <w:pPr>
        <w:pStyle w:val="Akapitzlist"/>
        <w:numPr>
          <w:ilvl w:val="0"/>
          <w:numId w:val="1"/>
        </w:numPr>
      </w:pPr>
      <w:r>
        <w:t>Janusz Korczak „Król Maciuś I”</w:t>
      </w:r>
    </w:p>
    <w:p w:rsidR="006E0907" w:rsidRDefault="006E0907" w:rsidP="006E0907">
      <w:pPr>
        <w:pStyle w:val="Akapitzlist"/>
        <w:numPr>
          <w:ilvl w:val="0"/>
          <w:numId w:val="1"/>
        </w:numPr>
      </w:pPr>
      <w:r>
        <w:t>Henryk Sienkiewicz, „W pustyni i w puszczy”</w:t>
      </w:r>
      <w:bookmarkStart w:id="0" w:name="_GoBack"/>
      <w:bookmarkEnd w:id="0"/>
    </w:p>
    <w:sectPr w:rsidR="006E0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1F9"/>
    <w:multiLevelType w:val="hybridMultilevel"/>
    <w:tmpl w:val="2534B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907"/>
    <w:rsid w:val="002A3922"/>
    <w:rsid w:val="006E0907"/>
    <w:rsid w:val="007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03DE"/>
  <w15:docId w15:val="{31A16591-ACD3-4232-B452-056774ED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Adamiak</dc:creator>
  <cp:lastModifiedBy>Magdalena Szyndzielorz</cp:lastModifiedBy>
  <cp:revision>2</cp:revision>
  <dcterms:created xsi:type="dcterms:W3CDTF">2024-08-30T12:25:00Z</dcterms:created>
  <dcterms:modified xsi:type="dcterms:W3CDTF">2024-08-30T12:25:00Z</dcterms:modified>
</cp:coreProperties>
</file>